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D53523">
        <w:rPr>
          <w:rFonts w:ascii="PT Astra Serif" w:hAnsi="PT Astra Serif"/>
          <w:b/>
          <w:sz w:val="28"/>
          <w:szCs w:val="28"/>
        </w:rPr>
        <w:t>ТИИНСКОЕ</w:t>
      </w:r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 О С Т А Н О В Л Е Н И Е</w:t>
      </w:r>
    </w:p>
    <w:p w:rsidR="009C410C" w:rsidRDefault="009C410C" w:rsidP="009C410C">
      <w:pPr>
        <w:jc w:val="center"/>
        <w:rPr>
          <w:rFonts w:ascii="PT Astra Serif" w:hAnsi="PT Astra Serif"/>
          <w:b/>
          <w:sz w:val="32"/>
          <w:szCs w:val="32"/>
        </w:rPr>
      </w:pPr>
    </w:p>
    <w:p w:rsidR="009C410C" w:rsidRPr="002D6669" w:rsidRDefault="0073426A" w:rsidP="009C410C">
      <w:pPr>
        <w:rPr>
          <w:rFonts w:ascii="PT Astra Serif" w:hAnsi="PT Astra Serif"/>
          <w:b/>
          <w:sz w:val="28"/>
          <w:szCs w:val="28"/>
        </w:rPr>
      </w:pPr>
      <w:r w:rsidRPr="002D6669">
        <w:rPr>
          <w:rFonts w:ascii="PT Astra Serif" w:hAnsi="PT Astra Serif"/>
          <w:b/>
          <w:sz w:val="28"/>
          <w:szCs w:val="28"/>
        </w:rPr>
        <w:t>2</w:t>
      </w:r>
      <w:r w:rsidR="00D53523" w:rsidRPr="002D6669">
        <w:rPr>
          <w:rFonts w:ascii="PT Astra Serif" w:hAnsi="PT Astra Serif"/>
          <w:b/>
          <w:sz w:val="28"/>
          <w:szCs w:val="28"/>
        </w:rPr>
        <w:t>2</w:t>
      </w:r>
      <w:r w:rsidRPr="002D6669">
        <w:rPr>
          <w:rFonts w:ascii="PT Astra Serif" w:hAnsi="PT Astra Serif"/>
          <w:b/>
          <w:sz w:val="28"/>
          <w:szCs w:val="28"/>
        </w:rPr>
        <w:t>.0</w:t>
      </w:r>
      <w:r w:rsidR="005725D4" w:rsidRPr="002D6669">
        <w:rPr>
          <w:rFonts w:ascii="PT Astra Serif" w:hAnsi="PT Astra Serif"/>
          <w:b/>
          <w:sz w:val="28"/>
          <w:szCs w:val="28"/>
        </w:rPr>
        <w:t>5.2025</w:t>
      </w:r>
      <w:r w:rsidR="009C410C" w:rsidRPr="002D666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</w:t>
      </w:r>
      <w:r w:rsidR="00104D64" w:rsidRPr="002D6669">
        <w:rPr>
          <w:rFonts w:ascii="PT Astra Serif" w:hAnsi="PT Astra Serif"/>
          <w:b/>
          <w:sz w:val="28"/>
          <w:szCs w:val="28"/>
        </w:rPr>
        <w:t xml:space="preserve">              </w:t>
      </w:r>
      <w:r w:rsidR="00031F13" w:rsidRPr="002D6669">
        <w:rPr>
          <w:rFonts w:ascii="PT Astra Serif" w:hAnsi="PT Astra Serif"/>
          <w:b/>
          <w:sz w:val="28"/>
          <w:szCs w:val="28"/>
        </w:rPr>
        <w:t xml:space="preserve"> </w:t>
      </w:r>
      <w:r w:rsidR="009C410C" w:rsidRPr="002D6669">
        <w:rPr>
          <w:rFonts w:ascii="PT Astra Serif" w:hAnsi="PT Astra Serif"/>
          <w:b/>
          <w:sz w:val="28"/>
          <w:szCs w:val="28"/>
        </w:rPr>
        <w:t xml:space="preserve">№ </w:t>
      </w:r>
      <w:r w:rsidR="005725D4" w:rsidRPr="002D6669">
        <w:rPr>
          <w:rFonts w:ascii="PT Astra Serif" w:hAnsi="PT Astra Serif"/>
          <w:b/>
          <w:sz w:val="28"/>
          <w:szCs w:val="28"/>
        </w:rPr>
        <w:t>1</w:t>
      </w:r>
      <w:r w:rsidR="00D53523" w:rsidRPr="002D6669">
        <w:rPr>
          <w:rFonts w:ascii="PT Astra Serif" w:hAnsi="PT Astra Serif"/>
          <w:b/>
          <w:sz w:val="28"/>
          <w:szCs w:val="28"/>
        </w:rPr>
        <w:t>5</w:t>
      </w:r>
    </w:p>
    <w:p w:rsidR="0073426A" w:rsidRDefault="00FA5392" w:rsidP="00CE2523">
      <w:pPr>
        <w:tabs>
          <w:tab w:val="left" w:pos="8760"/>
        </w:tabs>
        <w:ind w:firstLine="7938"/>
        <w:rPr>
          <w:rFonts w:ascii="PT Astra Serif" w:hAnsi="PT Astra Serif"/>
          <w:sz w:val="28"/>
          <w:szCs w:val="28"/>
        </w:rPr>
      </w:pPr>
      <w:r w:rsidRPr="00FA5392">
        <w:rPr>
          <w:rFonts w:ascii="PT Astra Serif" w:hAnsi="PT Astra Serif"/>
          <w:sz w:val="28"/>
          <w:szCs w:val="28"/>
        </w:rPr>
        <w:t>Экз.№______</w:t>
      </w:r>
    </w:p>
    <w:p w:rsidR="002D6669" w:rsidRDefault="002D6669" w:rsidP="00CE2523">
      <w:pPr>
        <w:tabs>
          <w:tab w:val="left" w:pos="8760"/>
        </w:tabs>
        <w:ind w:firstLine="7938"/>
        <w:rPr>
          <w:rFonts w:ascii="PT Astra Serif" w:hAnsi="PT Astra Serif"/>
          <w:sz w:val="28"/>
          <w:szCs w:val="28"/>
        </w:rPr>
      </w:pPr>
    </w:p>
    <w:p w:rsidR="009C410C" w:rsidRDefault="00D53523" w:rsidP="009C410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proofErr w:type="spellStart"/>
      <w:r>
        <w:rPr>
          <w:rFonts w:ascii="PT Astra Serif" w:hAnsi="PT Astra Serif"/>
        </w:rPr>
        <w:t>Тиинск</w:t>
      </w:r>
      <w:proofErr w:type="spellEnd"/>
    </w:p>
    <w:p w:rsidR="009C410C" w:rsidRDefault="009C410C" w:rsidP="009C410C">
      <w:pPr>
        <w:jc w:val="center"/>
        <w:rPr>
          <w:rFonts w:ascii="PT Astra Serif" w:hAnsi="PT Astra Serif"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</w:t>
      </w:r>
      <w:proofErr w:type="spellStart"/>
      <w:r w:rsidR="00D53523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2376A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и подведомственными учреждениями </w:t>
      </w:r>
    </w:p>
    <w:p w:rsidR="009C410C" w:rsidRDefault="009C410C" w:rsidP="009C410C">
      <w:pPr>
        <w:rPr>
          <w:rFonts w:ascii="PT Astra Serif" w:hAnsi="PT Astra Serif"/>
          <w:b/>
          <w:sz w:val="28"/>
          <w:szCs w:val="28"/>
        </w:rPr>
      </w:pPr>
    </w:p>
    <w:p w:rsidR="009C410C" w:rsidRPr="00537B8E" w:rsidRDefault="004C5504" w:rsidP="00537B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C5504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D53523"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C5504">
        <w:rPr>
          <w:rFonts w:ascii="PT Astra Serif" w:hAnsi="PT Astra Serif"/>
          <w:sz w:val="28"/>
          <w:szCs w:val="28"/>
        </w:rPr>
        <w:t>Мелекесск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4C5504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4C5504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537B8E">
        <w:rPr>
          <w:rFonts w:ascii="PT Astra Serif" w:hAnsi="PT Astra Serif"/>
          <w:sz w:val="28"/>
          <w:szCs w:val="28"/>
        </w:rPr>
        <w:t xml:space="preserve">, </w:t>
      </w:r>
      <w:r w:rsidR="002376AF"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r w:rsidR="002376A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53523" w:rsidRPr="004C5504">
        <w:rPr>
          <w:rFonts w:ascii="PT Astra Serif" w:hAnsi="PT Astra Serif"/>
          <w:sz w:val="28"/>
          <w:szCs w:val="28"/>
        </w:rPr>
        <w:t>«</w:t>
      </w:r>
      <w:proofErr w:type="spellStart"/>
      <w:r w:rsidR="00D53523">
        <w:rPr>
          <w:rFonts w:ascii="PT Astra Serif" w:hAnsi="PT Astra Serif"/>
          <w:sz w:val="28"/>
          <w:szCs w:val="28"/>
        </w:rPr>
        <w:t>Тиинское</w:t>
      </w:r>
      <w:proofErr w:type="spellEnd"/>
      <w:r w:rsidR="002376AF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2376A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2376AF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proofErr w:type="gramStart"/>
      <w:r w:rsidR="009C410C">
        <w:rPr>
          <w:rFonts w:ascii="PT Astra Serif" w:hAnsi="PT Astra Serif"/>
          <w:sz w:val="28"/>
          <w:szCs w:val="28"/>
        </w:rPr>
        <w:t>п</w:t>
      </w:r>
      <w:proofErr w:type="gramEnd"/>
      <w:r w:rsidR="009C410C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9C410C" w:rsidRDefault="009C410C" w:rsidP="009C410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</w:t>
      </w:r>
      <w:r w:rsidR="0053623A">
        <w:rPr>
          <w:rFonts w:ascii="PT Astra Serif" w:hAnsi="PT Astra Serif"/>
          <w:sz w:val="28"/>
          <w:szCs w:val="28"/>
        </w:rPr>
        <w:t xml:space="preserve">прилагаемый </w:t>
      </w:r>
      <w:r>
        <w:rPr>
          <w:rFonts w:ascii="PT Astra Serif" w:hAnsi="PT Astra Serif"/>
          <w:sz w:val="28"/>
          <w:szCs w:val="28"/>
        </w:rPr>
        <w:t xml:space="preserve">Перечень муниципальных услуг, предоставляемых администрацией муниципального образования </w:t>
      </w:r>
      <w:r w:rsidR="00D53523" w:rsidRPr="004C5504">
        <w:rPr>
          <w:rFonts w:ascii="PT Astra Serif" w:hAnsi="PT Astra Serif"/>
          <w:sz w:val="28"/>
          <w:szCs w:val="28"/>
        </w:rPr>
        <w:t>«</w:t>
      </w:r>
      <w:proofErr w:type="spellStart"/>
      <w:r w:rsidR="00D53523">
        <w:rPr>
          <w:rFonts w:ascii="PT Astra Serif" w:hAnsi="PT Astra Serif"/>
          <w:sz w:val="28"/>
          <w:szCs w:val="28"/>
        </w:rPr>
        <w:t>Тиинское</w:t>
      </w:r>
      <w:proofErr w:type="spellEnd"/>
      <w:r w:rsidR="00D535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и</w:t>
      </w:r>
      <w:r w:rsidR="0053623A">
        <w:rPr>
          <w:rFonts w:ascii="PT Astra Serif" w:hAnsi="PT Astra Serif"/>
          <w:sz w:val="28"/>
          <w:szCs w:val="28"/>
        </w:rPr>
        <w:t xml:space="preserve"> подведомственными учреждениями.</w:t>
      </w:r>
    </w:p>
    <w:p w:rsidR="009C410C" w:rsidRPr="00D53523" w:rsidRDefault="009C410C" w:rsidP="00D535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53523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9C410C" w:rsidRPr="00D53523" w:rsidRDefault="009C410C" w:rsidP="00D53523">
      <w:pPr>
        <w:jc w:val="both"/>
        <w:rPr>
          <w:rFonts w:ascii="PT Astra Serif" w:hAnsi="PT Astra Serif"/>
          <w:sz w:val="28"/>
          <w:szCs w:val="28"/>
        </w:rPr>
      </w:pPr>
      <w:r w:rsidRPr="00D53523">
        <w:rPr>
          <w:rFonts w:ascii="PT Astra Serif" w:hAnsi="PT Astra Serif"/>
          <w:sz w:val="28"/>
          <w:szCs w:val="28"/>
        </w:rPr>
        <w:tab/>
        <w:t>3.  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proofErr w:type="spellStart"/>
      <w:r w:rsidR="00D53523" w:rsidRPr="00D53523">
        <w:rPr>
          <w:rFonts w:ascii="PT Astra Serif" w:hAnsi="PT Astra Serif"/>
          <w:sz w:val="28"/>
          <w:szCs w:val="28"/>
        </w:rPr>
        <w:t>Тиинское</w:t>
      </w:r>
      <w:proofErr w:type="spellEnd"/>
      <w:r w:rsidRPr="00D53523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D53523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D53523">
        <w:rPr>
          <w:rFonts w:ascii="PT Astra Serif" w:hAnsi="PT Astra Serif"/>
          <w:sz w:val="28"/>
          <w:szCs w:val="28"/>
        </w:rPr>
        <w:t xml:space="preserve"> района Ульяновской области от </w:t>
      </w:r>
      <w:r w:rsidR="00D53523" w:rsidRPr="00D53523">
        <w:rPr>
          <w:rFonts w:ascii="PT Astra Serif" w:hAnsi="PT Astra Serif"/>
          <w:sz w:val="28"/>
          <w:szCs w:val="28"/>
        </w:rPr>
        <w:t>13</w:t>
      </w:r>
      <w:r w:rsidR="0053623A" w:rsidRPr="00D53523">
        <w:rPr>
          <w:rFonts w:ascii="PT Astra Serif" w:hAnsi="PT Astra Serif"/>
          <w:sz w:val="28"/>
          <w:szCs w:val="28"/>
        </w:rPr>
        <w:t>.0</w:t>
      </w:r>
      <w:r w:rsidR="00D53523" w:rsidRPr="00D53523">
        <w:rPr>
          <w:rFonts w:ascii="PT Astra Serif" w:hAnsi="PT Astra Serif"/>
          <w:sz w:val="28"/>
          <w:szCs w:val="28"/>
        </w:rPr>
        <w:t>5</w:t>
      </w:r>
      <w:r w:rsidR="0053623A" w:rsidRPr="00D53523">
        <w:rPr>
          <w:rFonts w:ascii="PT Astra Serif" w:hAnsi="PT Astra Serif"/>
          <w:sz w:val="28"/>
          <w:szCs w:val="28"/>
        </w:rPr>
        <w:t>.</w:t>
      </w:r>
      <w:r w:rsidR="00D53523" w:rsidRPr="00D53523">
        <w:rPr>
          <w:rFonts w:ascii="PT Astra Serif" w:hAnsi="PT Astra Serif"/>
          <w:sz w:val="28"/>
          <w:szCs w:val="28"/>
        </w:rPr>
        <w:t>2</w:t>
      </w:r>
      <w:r w:rsidR="0053623A" w:rsidRPr="00D53523">
        <w:rPr>
          <w:rFonts w:ascii="PT Astra Serif" w:hAnsi="PT Astra Serif"/>
          <w:sz w:val="28"/>
          <w:szCs w:val="28"/>
        </w:rPr>
        <w:t>024</w:t>
      </w:r>
      <w:r w:rsidR="00004E2A" w:rsidRPr="00D53523">
        <w:rPr>
          <w:rFonts w:ascii="PT Astra Serif" w:hAnsi="PT Astra Serif"/>
          <w:sz w:val="28"/>
          <w:szCs w:val="28"/>
        </w:rPr>
        <w:t xml:space="preserve"> </w:t>
      </w:r>
      <w:r w:rsidR="0053623A" w:rsidRPr="00D53523">
        <w:rPr>
          <w:rFonts w:ascii="PT Astra Serif" w:hAnsi="PT Astra Serif"/>
          <w:sz w:val="28"/>
          <w:szCs w:val="28"/>
        </w:rPr>
        <w:t xml:space="preserve">№ </w:t>
      </w:r>
      <w:r w:rsidR="00D53523" w:rsidRPr="00D53523">
        <w:rPr>
          <w:rFonts w:ascii="PT Astra Serif" w:hAnsi="PT Astra Serif"/>
          <w:sz w:val="28"/>
          <w:szCs w:val="28"/>
        </w:rPr>
        <w:t>14 «Об утверждении Перечня муниципальных услуг, предоставляемых администрацией муниципального образования «</w:t>
      </w:r>
      <w:proofErr w:type="spellStart"/>
      <w:r w:rsidR="00D53523" w:rsidRPr="00D53523">
        <w:rPr>
          <w:rFonts w:ascii="PT Astra Serif" w:hAnsi="PT Astra Serif"/>
          <w:sz w:val="28"/>
          <w:szCs w:val="28"/>
        </w:rPr>
        <w:t>Тиинское</w:t>
      </w:r>
      <w:proofErr w:type="spellEnd"/>
      <w:r w:rsidR="00D53523" w:rsidRPr="00D53523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D53523" w:rsidRPr="00D53523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D53523" w:rsidRPr="00D53523">
        <w:rPr>
          <w:rFonts w:ascii="PT Astra Serif" w:hAnsi="PT Astra Serif"/>
          <w:sz w:val="28"/>
          <w:szCs w:val="28"/>
        </w:rPr>
        <w:t xml:space="preserve"> района Ульяновской области и подведомственными учреждениями».</w:t>
      </w:r>
    </w:p>
    <w:p w:rsidR="009C410C" w:rsidRPr="00D53523" w:rsidRDefault="009C410C" w:rsidP="00D53523">
      <w:pPr>
        <w:jc w:val="both"/>
        <w:rPr>
          <w:rFonts w:ascii="PT Astra Serif" w:hAnsi="PT Astra Serif"/>
          <w:sz w:val="28"/>
          <w:szCs w:val="28"/>
        </w:rPr>
      </w:pPr>
      <w:r w:rsidRPr="00D53523">
        <w:rPr>
          <w:rFonts w:ascii="PT Astra Serif" w:hAnsi="PT Astra Serif"/>
          <w:sz w:val="28"/>
          <w:szCs w:val="28"/>
        </w:rPr>
        <w:tab/>
        <w:t xml:space="preserve">4. Контроль  исполнения настоящего постановления оставляю за собой. </w:t>
      </w:r>
    </w:p>
    <w:p w:rsidR="009C410C" w:rsidRDefault="009C410C" w:rsidP="009C410C">
      <w:pPr>
        <w:jc w:val="both"/>
        <w:rPr>
          <w:rFonts w:ascii="PT Astra Serif" w:hAnsi="PT Astra Serif"/>
          <w:sz w:val="26"/>
          <w:szCs w:val="26"/>
        </w:rPr>
      </w:pPr>
    </w:p>
    <w:p w:rsidR="009C410C" w:rsidRDefault="009C410C" w:rsidP="009C410C">
      <w:pPr>
        <w:jc w:val="both"/>
        <w:rPr>
          <w:rFonts w:ascii="PT Astra Serif" w:hAnsi="PT Astra Serif"/>
          <w:sz w:val="26"/>
          <w:szCs w:val="26"/>
        </w:rPr>
      </w:pPr>
    </w:p>
    <w:p w:rsidR="004B3A48" w:rsidRDefault="004B3A48" w:rsidP="009C410C">
      <w:pPr>
        <w:jc w:val="both"/>
        <w:rPr>
          <w:rFonts w:ascii="PT Astra Serif" w:hAnsi="PT Astra Serif"/>
          <w:sz w:val="28"/>
          <w:szCs w:val="28"/>
        </w:rPr>
      </w:pPr>
    </w:p>
    <w:p w:rsidR="0073426A" w:rsidRPr="00B91432" w:rsidRDefault="009C410C" w:rsidP="00B9143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4B3A4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</w:t>
      </w:r>
      <w:r w:rsidR="004B3A48">
        <w:rPr>
          <w:rFonts w:ascii="PT Astra Serif" w:hAnsi="PT Astra Serif"/>
          <w:sz w:val="28"/>
          <w:szCs w:val="28"/>
        </w:rPr>
        <w:t xml:space="preserve">           </w:t>
      </w:r>
      <w:r w:rsidR="00D53523">
        <w:rPr>
          <w:rFonts w:ascii="PT Astra Serif" w:hAnsi="PT Astra Serif"/>
          <w:sz w:val="28"/>
          <w:szCs w:val="28"/>
        </w:rPr>
        <w:t xml:space="preserve"> А.В. Щукин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="00B91432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D6669" w:rsidRDefault="002D6669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</w:p>
    <w:p w:rsidR="002D6669" w:rsidRDefault="002D6669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</w:p>
    <w:p w:rsidR="002D6669" w:rsidRDefault="002D6669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</w:p>
    <w:p w:rsidR="002D6669" w:rsidRDefault="002D6669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</w:p>
    <w:p w:rsidR="00797079" w:rsidRPr="002D6669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</w:rPr>
      </w:pPr>
      <w:bookmarkStart w:id="0" w:name="_GoBack"/>
      <w:r w:rsidRPr="002D6669">
        <w:rPr>
          <w:rFonts w:ascii="PT Astra Serif" w:hAnsi="PT Astra Serif"/>
          <w:bCs/>
        </w:rPr>
        <w:lastRenderedPageBreak/>
        <w:t xml:space="preserve">   Приложение </w:t>
      </w:r>
    </w:p>
    <w:p w:rsidR="00797079" w:rsidRPr="002D6669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</w:rPr>
      </w:pPr>
      <w:r w:rsidRPr="002D6669">
        <w:rPr>
          <w:rFonts w:ascii="PT Astra Serif" w:hAnsi="PT Astra Serif"/>
          <w:bCs/>
        </w:rPr>
        <w:t>к постановлению</w:t>
      </w:r>
      <w:r w:rsidR="00797079" w:rsidRPr="002D6669">
        <w:rPr>
          <w:rFonts w:ascii="PT Astra Serif" w:hAnsi="PT Astra Serif"/>
          <w:bCs/>
        </w:rPr>
        <w:t xml:space="preserve"> </w:t>
      </w:r>
      <w:r w:rsidRPr="002D6669">
        <w:rPr>
          <w:rFonts w:ascii="PT Astra Serif" w:hAnsi="PT Astra Serif"/>
          <w:bCs/>
        </w:rPr>
        <w:t xml:space="preserve">администрации </w:t>
      </w:r>
    </w:p>
    <w:p w:rsidR="009C410C" w:rsidRPr="002D6669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</w:rPr>
      </w:pPr>
      <w:r w:rsidRPr="002D6669">
        <w:rPr>
          <w:rFonts w:ascii="PT Astra Serif" w:hAnsi="PT Astra Serif"/>
          <w:bCs/>
        </w:rPr>
        <w:t xml:space="preserve">муниципального образования </w:t>
      </w:r>
    </w:p>
    <w:p w:rsidR="00797079" w:rsidRPr="002D6669" w:rsidRDefault="00D53523" w:rsidP="009C410C">
      <w:pPr>
        <w:pStyle w:val="Default"/>
        <w:ind w:left="30" w:firstLine="678"/>
        <w:jc w:val="right"/>
        <w:rPr>
          <w:rFonts w:ascii="PT Astra Serif" w:hAnsi="PT Astra Serif"/>
          <w:bCs/>
        </w:rPr>
      </w:pPr>
      <w:r w:rsidRPr="002D6669">
        <w:rPr>
          <w:rFonts w:ascii="PT Astra Serif" w:hAnsi="PT Astra Serif"/>
        </w:rPr>
        <w:t>«</w:t>
      </w:r>
      <w:proofErr w:type="spellStart"/>
      <w:r w:rsidRPr="002D6669">
        <w:rPr>
          <w:rFonts w:ascii="PT Astra Serif" w:hAnsi="PT Astra Serif"/>
        </w:rPr>
        <w:t>Тиинское</w:t>
      </w:r>
      <w:proofErr w:type="spellEnd"/>
      <w:r w:rsidRPr="002D6669">
        <w:rPr>
          <w:rFonts w:ascii="PT Astra Serif" w:hAnsi="PT Astra Serif"/>
        </w:rPr>
        <w:t xml:space="preserve"> </w:t>
      </w:r>
      <w:r w:rsidR="009C410C" w:rsidRPr="002D6669">
        <w:rPr>
          <w:rFonts w:ascii="PT Astra Serif" w:hAnsi="PT Astra Serif"/>
          <w:bCs/>
        </w:rPr>
        <w:t xml:space="preserve">сельское поселение» </w:t>
      </w:r>
    </w:p>
    <w:p w:rsidR="009C410C" w:rsidRPr="002D6669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</w:rPr>
      </w:pPr>
      <w:r w:rsidRPr="002D6669">
        <w:rPr>
          <w:rFonts w:ascii="PT Astra Serif" w:hAnsi="PT Astra Serif"/>
          <w:bCs/>
        </w:rPr>
        <w:t>Мелекесского</w:t>
      </w:r>
      <w:r w:rsidR="00797079" w:rsidRPr="002D6669">
        <w:rPr>
          <w:rFonts w:ascii="PT Astra Serif" w:hAnsi="PT Astra Serif"/>
          <w:bCs/>
        </w:rPr>
        <w:t xml:space="preserve"> </w:t>
      </w:r>
      <w:r w:rsidRPr="002D6669">
        <w:rPr>
          <w:rFonts w:ascii="PT Astra Serif" w:hAnsi="PT Astra Serif"/>
          <w:bCs/>
        </w:rPr>
        <w:t xml:space="preserve">района Ульяновской области </w:t>
      </w:r>
    </w:p>
    <w:p w:rsidR="009C410C" w:rsidRPr="002D6669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</w:rPr>
      </w:pPr>
      <w:r w:rsidRPr="002D6669">
        <w:rPr>
          <w:rFonts w:ascii="PT Astra Serif" w:hAnsi="PT Astra Serif"/>
          <w:bCs/>
        </w:rPr>
        <w:t xml:space="preserve">от </w:t>
      </w:r>
      <w:r w:rsidR="0073426A" w:rsidRPr="002D6669">
        <w:rPr>
          <w:rFonts w:ascii="PT Astra Serif" w:hAnsi="PT Astra Serif"/>
          <w:bCs/>
        </w:rPr>
        <w:t>2</w:t>
      </w:r>
      <w:r w:rsidR="00D53523" w:rsidRPr="002D6669">
        <w:rPr>
          <w:rFonts w:ascii="PT Astra Serif" w:hAnsi="PT Astra Serif"/>
          <w:bCs/>
        </w:rPr>
        <w:t>2</w:t>
      </w:r>
      <w:r w:rsidR="0073426A" w:rsidRPr="002D6669">
        <w:rPr>
          <w:rFonts w:ascii="PT Astra Serif" w:hAnsi="PT Astra Serif"/>
          <w:bCs/>
        </w:rPr>
        <w:t>.0</w:t>
      </w:r>
      <w:r w:rsidR="00450D3C" w:rsidRPr="002D6669">
        <w:rPr>
          <w:rFonts w:ascii="PT Astra Serif" w:hAnsi="PT Astra Serif"/>
          <w:bCs/>
        </w:rPr>
        <w:t>5</w:t>
      </w:r>
      <w:r w:rsidR="0073426A" w:rsidRPr="002D6669">
        <w:rPr>
          <w:rFonts w:ascii="PT Astra Serif" w:hAnsi="PT Astra Serif"/>
          <w:bCs/>
        </w:rPr>
        <w:t>.202</w:t>
      </w:r>
      <w:r w:rsidR="00450D3C" w:rsidRPr="002D6669">
        <w:rPr>
          <w:rFonts w:ascii="PT Astra Serif" w:hAnsi="PT Astra Serif"/>
          <w:bCs/>
        </w:rPr>
        <w:t xml:space="preserve">5 </w:t>
      </w:r>
      <w:r w:rsidRPr="002D6669">
        <w:rPr>
          <w:rFonts w:ascii="PT Astra Serif" w:hAnsi="PT Astra Serif"/>
          <w:bCs/>
        </w:rPr>
        <w:t>№</w:t>
      </w:r>
      <w:r w:rsidR="00D53523" w:rsidRPr="002D6669">
        <w:rPr>
          <w:rFonts w:ascii="PT Astra Serif" w:hAnsi="PT Astra Serif"/>
          <w:bCs/>
        </w:rPr>
        <w:t xml:space="preserve"> </w:t>
      </w:r>
      <w:r w:rsidR="00450D3C" w:rsidRPr="002D6669">
        <w:rPr>
          <w:rFonts w:ascii="PT Astra Serif" w:hAnsi="PT Astra Serif"/>
          <w:bCs/>
        </w:rPr>
        <w:t>1</w:t>
      </w:r>
      <w:r w:rsidR="00D53523" w:rsidRPr="002D6669">
        <w:rPr>
          <w:rFonts w:ascii="PT Astra Serif" w:hAnsi="PT Astra Serif"/>
          <w:bCs/>
        </w:rPr>
        <w:t>5</w:t>
      </w:r>
    </w:p>
    <w:p w:rsidR="009C410C" w:rsidRPr="002D6669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</w:rPr>
      </w:pP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4372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администрацией муниципального образования «</w:t>
      </w:r>
      <w:proofErr w:type="spellStart"/>
      <w:r w:rsidR="00D53523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и подведомственными учреждениями 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E43521" w:rsidRDefault="00E43521" w:rsidP="00D850D8">
      <w:pPr>
        <w:ind w:firstLine="709"/>
        <w:jc w:val="both"/>
        <w:rPr>
          <w:color w:val="FF0000"/>
        </w:rPr>
      </w:pPr>
    </w:p>
    <w:p w:rsidR="0043720C" w:rsidRPr="0043720C" w:rsidRDefault="0043720C" w:rsidP="0043720C">
      <w:pPr>
        <w:widowControl w:val="0"/>
        <w:suppressAutoHyphens/>
        <w:autoSpaceDE w:val="0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43720C">
        <w:rPr>
          <w:rFonts w:ascii="PT Astra Serif" w:hAnsi="PT Astra Serif" w:cs="Calibri"/>
          <w:sz w:val="28"/>
          <w:szCs w:val="28"/>
          <w:lang w:eastAsia="zh-CN"/>
        </w:rPr>
        <w:t xml:space="preserve">1. </w:t>
      </w:r>
      <w:r w:rsidRPr="0043720C">
        <w:rPr>
          <w:rFonts w:ascii="PT Astra Serif" w:hAnsi="PT Astra Serif"/>
          <w:sz w:val="28"/>
          <w:szCs w:val="28"/>
          <w:lang w:eastAsia="zh-CN"/>
        </w:rPr>
        <w:t>Выдача разрешений на право вырубки зеленых насаждений;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2. Предоставление выписок об объектах учёта из реестра муниципального имущества;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3.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4.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5. Предоставление земельного участка, находящегося в муниципальной собственности, в аренду без проведения торгов;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6. Предоставление земельного участка, находящегося в муниципальной собственности, в безвозмездное пользование;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7. Предоставление земельного участка, находящегося в муниципальной собственности, в постоянное (бессрочное) пользование;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8.</w:t>
      </w:r>
      <w:r w:rsidRPr="0043720C">
        <w:rPr>
          <w:rFonts w:ascii="PT Astra Serif" w:hAnsi="PT Astra Serif"/>
        </w:rPr>
        <w:t xml:space="preserve"> </w:t>
      </w:r>
      <w:r w:rsidRPr="0043720C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9.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10.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11. Установление сервитута в отношении земельного участка, находящегося в муниципальной собственности;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12.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13.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lastRenderedPageBreak/>
        <w:t>14.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15. Предоставление разрешения на проведение земляных работ;</w:t>
      </w:r>
    </w:p>
    <w:p w:rsidR="0043720C" w:rsidRPr="0043720C" w:rsidRDefault="0043720C" w:rsidP="0043720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16. 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собственность;</w:t>
      </w:r>
    </w:p>
    <w:p w:rsidR="0043720C" w:rsidRPr="0043720C" w:rsidRDefault="0043720C" w:rsidP="0043720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17.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18.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19.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20.</w:t>
      </w:r>
      <w:r w:rsidRPr="0043720C">
        <w:rPr>
          <w:rFonts w:ascii="PT Astra Serif" w:hAnsi="PT Astra Serif"/>
        </w:rPr>
        <w:t xml:space="preserve"> </w:t>
      </w:r>
      <w:r w:rsidRPr="0043720C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нужд;</w:t>
      </w:r>
    </w:p>
    <w:p w:rsidR="0043720C" w:rsidRPr="0043720C" w:rsidRDefault="0043720C" w:rsidP="004372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20C">
        <w:rPr>
          <w:rFonts w:ascii="PT Astra Serif" w:hAnsi="PT Astra Serif"/>
          <w:sz w:val="28"/>
          <w:szCs w:val="28"/>
        </w:rPr>
        <w:t>21.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43720C" w:rsidRPr="0043720C" w:rsidRDefault="0043720C" w:rsidP="0043720C">
      <w:pPr>
        <w:jc w:val="both"/>
      </w:pPr>
      <w:r w:rsidRPr="0043720C">
        <w:rPr>
          <w:rFonts w:ascii="PT Astra Serif" w:hAnsi="PT Astra Serif"/>
          <w:sz w:val="28"/>
          <w:szCs w:val="28"/>
        </w:rPr>
        <w:tab/>
        <w:t>22. Выдача разрешений на пересадку деревьев и кустарников.</w:t>
      </w:r>
    </w:p>
    <w:p w:rsidR="0043720C" w:rsidRPr="0043720C" w:rsidRDefault="0043720C" w:rsidP="0043720C">
      <w:pPr>
        <w:rPr>
          <w:sz w:val="28"/>
          <w:szCs w:val="28"/>
        </w:rPr>
      </w:pPr>
      <w:r w:rsidRPr="0043720C">
        <w:tab/>
      </w:r>
      <w:r w:rsidRPr="0043720C">
        <w:rPr>
          <w:sz w:val="28"/>
          <w:szCs w:val="28"/>
        </w:rPr>
        <w:t>23. Направление уведомления о планируемом сносе объекта капитального строительства;</w:t>
      </w:r>
    </w:p>
    <w:p w:rsidR="0043720C" w:rsidRPr="0043720C" w:rsidRDefault="0043720C" w:rsidP="0043720C">
      <w:pPr>
        <w:rPr>
          <w:sz w:val="28"/>
          <w:szCs w:val="28"/>
        </w:rPr>
      </w:pPr>
      <w:r w:rsidRPr="0043720C">
        <w:rPr>
          <w:sz w:val="28"/>
          <w:szCs w:val="28"/>
        </w:rPr>
        <w:tab/>
        <w:t>24. Направление уведомления о завершении сноса объекта капитального строительства.</w:t>
      </w:r>
    </w:p>
    <w:p w:rsidR="0043720C" w:rsidRPr="0043720C" w:rsidRDefault="0043720C" w:rsidP="0043720C">
      <w:pPr>
        <w:ind w:firstLine="708"/>
        <w:rPr>
          <w:sz w:val="28"/>
          <w:szCs w:val="28"/>
        </w:rPr>
      </w:pPr>
      <w:r w:rsidRPr="0043720C">
        <w:rPr>
          <w:sz w:val="28"/>
          <w:szCs w:val="28"/>
        </w:rPr>
        <w:t>25. Внесение изменений в сведения о личном подсобном хозяйстве.</w:t>
      </w:r>
    </w:p>
    <w:p w:rsidR="0043720C" w:rsidRPr="0043720C" w:rsidRDefault="0043720C" w:rsidP="004372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43521" w:rsidRDefault="00E43521" w:rsidP="00D850D8">
      <w:pPr>
        <w:ind w:firstLine="709"/>
        <w:jc w:val="both"/>
        <w:rPr>
          <w:color w:val="FF0000"/>
        </w:rPr>
      </w:pPr>
    </w:p>
    <w:p w:rsidR="00E43521" w:rsidRDefault="00E43521" w:rsidP="00D850D8">
      <w:pPr>
        <w:ind w:firstLine="709"/>
        <w:jc w:val="both"/>
        <w:rPr>
          <w:color w:val="FF0000"/>
        </w:rPr>
      </w:pPr>
    </w:p>
    <w:p w:rsidR="00E43521" w:rsidRDefault="00E43521" w:rsidP="00D850D8">
      <w:pPr>
        <w:ind w:firstLine="709"/>
        <w:jc w:val="both"/>
        <w:rPr>
          <w:color w:val="FF0000"/>
        </w:rPr>
      </w:pPr>
    </w:p>
    <w:p w:rsidR="00E43521" w:rsidRDefault="00E43521" w:rsidP="00D850D8">
      <w:pPr>
        <w:ind w:firstLine="709"/>
        <w:jc w:val="both"/>
        <w:rPr>
          <w:color w:val="FF0000"/>
        </w:rPr>
      </w:pPr>
    </w:p>
    <w:p w:rsidR="00E43521" w:rsidRDefault="00E43521" w:rsidP="00D850D8">
      <w:pPr>
        <w:ind w:firstLine="709"/>
        <w:jc w:val="both"/>
        <w:rPr>
          <w:color w:val="FF0000"/>
        </w:rPr>
      </w:pPr>
    </w:p>
    <w:p w:rsidR="00E43521" w:rsidRDefault="00E43521" w:rsidP="00D850D8">
      <w:pPr>
        <w:ind w:firstLine="709"/>
        <w:jc w:val="both"/>
        <w:rPr>
          <w:color w:val="FF0000"/>
        </w:rPr>
      </w:pPr>
    </w:p>
    <w:p w:rsidR="00E43521" w:rsidRDefault="00E43521" w:rsidP="00D850D8">
      <w:pPr>
        <w:ind w:firstLine="709"/>
        <w:jc w:val="both"/>
        <w:rPr>
          <w:color w:val="FF0000"/>
        </w:rPr>
      </w:pPr>
    </w:p>
    <w:p w:rsidR="00E43521" w:rsidRDefault="00E43521" w:rsidP="00D850D8">
      <w:pPr>
        <w:ind w:firstLine="709"/>
        <w:jc w:val="both"/>
        <w:rPr>
          <w:color w:val="FF0000"/>
        </w:rPr>
      </w:pPr>
    </w:p>
    <w:p w:rsidR="00E43521" w:rsidRDefault="00E43521" w:rsidP="00D850D8">
      <w:pPr>
        <w:ind w:firstLine="709"/>
        <w:jc w:val="both"/>
        <w:rPr>
          <w:color w:val="FF0000"/>
        </w:rPr>
      </w:pPr>
    </w:p>
    <w:p w:rsidR="00E43521" w:rsidRDefault="00E43521" w:rsidP="00E43521">
      <w:pPr>
        <w:autoSpaceDE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43521" w:rsidRDefault="00E43521" w:rsidP="00E43521">
      <w:pPr>
        <w:autoSpaceDE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43521" w:rsidRDefault="00E43521" w:rsidP="00E43521">
      <w:pPr>
        <w:pStyle w:val="Default"/>
        <w:ind w:left="30" w:firstLine="678"/>
        <w:jc w:val="both"/>
        <w:rPr>
          <w:rFonts w:ascii="PT Astra Serif" w:hAnsi="PT Astra Serif"/>
          <w:b/>
          <w:bCs/>
          <w:sz w:val="28"/>
          <w:szCs w:val="28"/>
        </w:rPr>
      </w:pPr>
    </w:p>
    <w:bookmarkEnd w:id="0"/>
    <w:p w:rsidR="00E43521" w:rsidRPr="00503395" w:rsidRDefault="00E43521" w:rsidP="00D850D8">
      <w:pPr>
        <w:ind w:firstLine="709"/>
        <w:jc w:val="both"/>
        <w:rPr>
          <w:color w:val="FF0000"/>
        </w:rPr>
      </w:pPr>
    </w:p>
    <w:sectPr w:rsidR="00E43521" w:rsidRPr="00503395" w:rsidSect="004B3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CB8"/>
    <w:rsid w:val="00004E2A"/>
    <w:rsid w:val="00031F13"/>
    <w:rsid w:val="00104D64"/>
    <w:rsid w:val="002376AF"/>
    <w:rsid w:val="002D6669"/>
    <w:rsid w:val="003B2F2A"/>
    <w:rsid w:val="003D098B"/>
    <w:rsid w:val="004231A7"/>
    <w:rsid w:val="0043720C"/>
    <w:rsid w:val="00450D3C"/>
    <w:rsid w:val="004B3A48"/>
    <w:rsid w:val="004C5504"/>
    <w:rsid w:val="00503395"/>
    <w:rsid w:val="0053623A"/>
    <w:rsid w:val="00537B8E"/>
    <w:rsid w:val="005725D4"/>
    <w:rsid w:val="006371E5"/>
    <w:rsid w:val="0073426A"/>
    <w:rsid w:val="0075509A"/>
    <w:rsid w:val="00797079"/>
    <w:rsid w:val="007A06E8"/>
    <w:rsid w:val="007A6822"/>
    <w:rsid w:val="008E2204"/>
    <w:rsid w:val="009035E6"/>
    <w:rsid w:val="0094374E"/>
    <w:rsid w:val="009A1DD7"/>
    <w:rsid w:val="009C410C"/>
    <w:rsid w:val="009D055A"/>
    <w:rsid w:val="00A5255C"/>
    <w:rsid w:val="00B91432"/>
    <w:rsid w:val="00C7308D"/>
    <w:rsid w:val="00C8784D"/>
    <w:rsid w:val="00CB607C"/>
    <w:rsid w:val="00CE2523"/>
    <w:rsid w:val="00D36CB8"/>
    <w:rsid w:val="00D53523"/>
    <w:rsid w:val="00D850D8"/>
    <w:rsid w:val="00E43521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C410C"/>
    <w:pPr>
      <w:widowControl w:val="0"/>
      <w:suppressAutoHyphens/>
      <w:autoSpaceDE w:val="0"/>
      <w:autoSpaceDN w:val="0"/>
    </w:pPr>
    <w:rPr>
      <w:color w:val="000000"/>
      <w:kern w:val="3"/>
      <w:lang w:eastAsia="zh-CN" w:bidi="hi-IN"/>
    </w:rPr>
  </w:style>
  <w:style w:type="paragraph" w:customStyle="1" w:styleId="ConsPlusTitle">
    <w:name w:val="ConsPlusTitle"/>
    <w:rsid w:val="009C410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32</cp:revision>
  <cp:lastPrinted>2025-05-26T08:56:00Z</cp:lastPrinted>
  <dcterms:created xsi:type="dcterms:W3CDTF">2024-04-26T12:17:00Z</dcterms:created>
  <dcterms:modified xsi:type="dcterms:W3CDTF">2025-05-26T08:56:00Z</dcterms:modified>
</cp:coreProperties>
</file>